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F1" w:rsidRDefault="00E226CB">
      <w:pPr>
        <w:spacing w:line="500" w:lineRule="exact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9642475</wp:posOffset>
                </wp:positionV>
                <wp:extent cx="5372735" cy="71755"/>
                <wp:effectExtent l="0" t="19050" r="18415" b="2349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735" cy="71755"/>
                          <a:chOff x="2091" y="2527"/>
                          <a:chExt cx="8461" cy="113"/>
                        </a:xfrm>
                        <a:effectLst/>
                      </wpg:grpSpPr>
                      <wps:wsp>
                        <wps:cNvPr id="4" name="直接连接符 2"/>
                        <wps:cNvCnPr/>
                        <wps:spPr>
                          <a:xfrm>
                            <a:off x="2091" y="2527"/>
                            <a:ext cx="8449" cy="28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" name="直接连接符 1"/>
                        <wps:cNvCnPr/>
                        <wps:spPr>
                          <a:xfrm>
                            <a:off x="2096" y="2620"/>
                            <a:ext cx="8457" cy="2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1FEC06" id="组合 13" o:spid="_x0000_s1026" style="position:absolute;left:0;text-align:left;margin-left:88.15pt;margin-top:759.25pt;width:423.05pt;height:5.65pt;z-index:251659264" coordorigin="2091,2527" coordsize="8461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">
                <v:line id="直接连接符 2" o:spid="_x0000_s1027" style="position:absolute;visibility:visible;mso-wrap-style:square" from="2091,2527" to="10540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" strokecolor="red" strokeweight="3pt"/>
                <v:line id="直接连接符 1" o:spid="_x0000_s1028" style="position:absolute;visibility:visible;mso-wrap-style:square" from="2096,2620" to="10553,2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" strokecolor="red" strokeweight="1.5pt"/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附件1：</w:t>
      </w:r>
      <w:hyperlink r:id="rId5" w:tgtFrame="http://tcwljt.com/_blank" w:history="1">
        <w:r>
          <w:rPr>
            <w:rFonts w:ascii="微软雅黑" w:eastAsia="微软雅黑" w:hAnsi="微软雅黑" w:cs="微软雅黑" w:hint="eastAsia"/>
            <w:color w:val="000000"/>
            <w:szCs w:val="21"/>
            <w:shd w:val="clear" w:color="auto" w:fill="FFFFFF"/>
          </w:rPr>
          <w:t>滁州市云朵幼儿园</w:t>
        </w:r>
        <w:r>
          <w:rPr>
            <w:rStyle w:val="a4"/>
            <w:rFonts w:ascii="微软雅黑" w:eastAsia="微软雅黑" w:hAnsi="微软雅黑" w:cs="微软雅黑" w:hint="eastAsia"/>
            <w:color w:val="000000"/>
            <w:szCs w:val="21"/>
            <w:u w:val="none"/>
            <w:shd w:val="clear" w:color="auto" w:fill="FFFFFF"/>
          </w:rPr>
          <w:t>招聘工作人员岗位计划表</w:t>
        </w:r>
      </w:hyperlink>
    </w:p>
    <w:tbl>
      <w:tblPr>
        <w:tblW w:w="498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929"/>
        <w:gridCol w:w="748"/>
        <w:gridCol w:w="5777"/>
        <w:gridCol w:w="3878"/>
        <w:gridCol w:w="1160"/>
        <w:gridCol w:w="1138"/>
      </w:tblGrid>
      <w:tr w:rsidR="00096AF1" w:rsidTr="00E226CB">
        <w:trPr>
          <w:trHeight w:val="381"/>
        </w:trPr>
        <w:tc>
          <w:tcPr>
            <w:tcW w:w="1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号</w:t>
            </w:r>
          </w:p>
        </w:tc>
        <w:tc>
          <w:tcPr>
            <w:tcW w:w="333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岗位</w:t>
            </w:r>
          </w:p>
        </w:tc>
        <w:tc>
          <w:tcPr>
            <w:tcW w:w="26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207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2215" w:type="pct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报考条件要求</w:t>
            </w:r>
          </w:p>
        </w:tc>
      </w:tr>
      <w:tr w:rsidR="00096AF1" w:rsidTr="00E226CB">
        <w:trPr>
          <w:trHeight w:val="418"/>
        </w:trPr>
        <w:tc>
          <w:tcPr>
            <w:tcW w:w="111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7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任职要求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年龄要求</w:t>
            </w:r>
          </w:p>
        </w:tc>
      </w:tr>
      <w:tr w:rsidR="00096AF1" w:rsidTr="00E226CB">
        <w:trPr>
          <w:trHeight w:val="3347"/>
        </w:trPr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幼师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若干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1、观察了解幼儿，依据国家规定的幼儿园课程标准，结合本班幼儿的具体情况，定制和执行教育工作计划，完成教育任务。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2、严格执行幼儿园安全、卫生保健制度，制度并配合保育员管理本班幼儿生活和做好卫生保健工作。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3、与家长保持经常联系，了解幼儿家庭的教育环境，商讨符合幼儿特点的教育措施，共同配合完成教育任务。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4、参加业务学习和幼儿教育研究活动。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5、定期向园长汇报，接受其检查和指导。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1、具有教师资格证书，幼儿教育专业大专（含在读）以上学历优先，具有初级及以上计算机等级证书者优先；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2、具有后勤管理、资料整理等工作经验的优先；</w:t>
            </w:r>
          </w:p>
          <w:p w:rsidR="00096AF1" w:rsidRDefault="00E226CB">
            <w:pPr>
              <w:pStyle w:val="1"/>
              <w:ind w:left="0"/>
              <w:rPr>
                <w:rFonts w:ascii="宋体" w:eastAsia="宋体" w:hAnsi="宋体" w:cs="宋体" w:hint="default"/>
                <w:b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2"/>
                <w:szCs w:val="22"/>
                <w:lang w:bidi="ar"/>
              </w:rPr>
              <w:t>3、熟悉幼儿园各项财务工作并熟练操作各类办公软件者优先；</w:t>
            </w:r>
          </w:p>
          <w:p w:rsidR="00096AF1" w:rsidRDefault="00E226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4、形象好气质佳，性格活泼开朗，热爱幼教工作，身体健康，幼教基本功扎实。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大专及以上学历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周岁及以下</w:t>
            </w:r>
          </w:p>
        </w:tc>
      </w:tr>
      <w:tr w:rsidR="00096AF1" w:rsidTr="00E226CB">
        <w:trPr>
          <w:trHeight w:val="2113"/>
        </w:trPr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若干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1、负责本班房舍、设备、环境的清洁卫生工作。做到每天小扫除，每周大扫除，经常保持活动室内空气的流通，保证幼儿有一个舒适、干净的环境。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2、按照消毒制度的规定，认真做好水杯、毛巾、碗、筷的消毒工作，认真做好水杯架和饭前餐桌的消毒工作。每天要定时冲洗厕所，做到厕所槽内无污垢，保持厕所内清洁无臭味。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3、在教师指导下，组织好幼儿一日生活，做好保中有教，全面了解幼儿的饮食、睡眠情况，保持幼儿仪表整洁，精心护理幼儿生活。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4、在医务人员和本班教师指导下严格执行幼儿园安全、卫生保健制度，夏天防暑降温和防蚊、蝇工作，保证幼儿开水供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应，每天擦净席子。冬季做好防寒保暖工作，定时拆洗和翻晒幼儿的被褥、枕套、，定期清洗、消毒玩具，保持睡具、玩具的清洁卫生。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5、妥善保管幼儿的衣物和本班的设备、用具，防止霉烂、损坏、丢失。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6、根据本班教育教学要求做好配班工作。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1、熟知本岗位的业务内容、要求和程序，严格执行幼儿园安全、卫生保健制度；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2、能积极配合教师管理好幼儿的一日生活。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高中及以上学历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45周岁及以下</w:t>
            </w:r>
          </w:p>
        </w:tc>
      </w:tr>
    </w:tbl>
    <w:p w:rsidR="00096AF1" w:rsidRDefault="00096AF1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000000"/>
          <w:sz w:val="21"/>
          <w:szCs w:val="21"/>
          <w:shd w:val="clear" w:color="auto" w:fill="FFFFFF"/>
        </w:rPr>
      </w:pPr>
    </w:p>
    <w:p w:rsidR="00096AF1" w:rsidRDefault="00096AF1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000000"/>
          <w:sz w:val="21"/>
          <w:szCs w:val="21"/>
          <w:shd w:val="clear" w:color="auto" w:fill="FFFFFF"/>
        </w:rPr>
      </w:pPr>
    </w:p>
    <w:p w:rsidR="00096AF1" w:rsidRDefault="00096AF1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000000"/>
          <w:sz w:val="21"/>
          <w:szCs w:val="21"/>
          <w:shd w:val="clear" w:color="auto" w:fill="FFFFFF"/>
        </w:rPr>
        <w:sectPr w:rsidR="00096AF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096AF1" w:rsidRDefault="00E226CB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000000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  <w:shd w:val="clear" w:color="auto" w:fill="FFFFFF"/>
        </w:rPr>
        <w:lastRenderedPageBreak/>
        <w:t>2：</w:t>
      </w:r>
      <w:hyperlink r:id="rId6" w:tgtFrame="http://tcwljt.com/_blank" w:history="1">
        <w:r>
          <w:rPr>
            <w:rFonts w:ascii="微软雅黑" w:eastAsia="微软雅黑" w:hAnsi="微软雅黑" w:cs="微软雅黑" w:hint="eastAsia"/>
            <w:color w:val="000000"/>
            <w:sz w:val="21"/>
            <w:szCs w:val="21"/>
            <w:shd w:val="clear" w:color="auto" w:fill="FFFFFF"/>
          </w:rPr>
          <w:t>滁州市云朵幼儿园</w:t>
        </w:r>
        <w:r>
          <w:rPr>
            <w:rStyle w:val="a4"/>
            <w:rFonts w:ascii="微软雅黑" w:eastAsia="微软雅黑" w:hAnsi="微软雅黑" w:cs="微软雅黑" w:hint="eastAsia"/>
            <w:color w:val="000000"/>
            <w:sz w:val="21"/>
            <w:szCs w:val="21"/>
            <w:u w:val="none"/>
            <w:shd w:val="clear" w:color="auto" w:fill="FFFFFF"/>
          </w:rPr>
          <w:t>招聘工作人员报名表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299"/>
        <w:gridCol w:w="1230"/>
        <w:gridCol w:w="1218"/>
        <w:gridCol w:w="1104"/>
        <w:gridCol w:w="1360"/>
        <w:gridCol w:w="1110"/>
        <w:gridCol w:w="2047"/>
      </w:tblGrid>
      <w:tr w:rsidR="00096AF1">
        <w:trPr>
          <w:trHeight w:val="878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滁州市云朵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幼儿园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招聘工作人员报名表</w:t>
            </w:r>
          </w:p>
        </w:tc>
      </w:tr>
      <w:tr w:rsidR="00096AF1">
        <w:trPr>
          <w:trHeight w:val="675"/>
        </w:trPr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Style w:val="font71"/>
                <w:rFonts w:eastAsia="宋体"/>
                <w:lang w:bidi="ar"/>
              </w:rPr>
              <w:t xml:space="preserve">        </w:t>
            </w:r>
            <w:r>
              <w:rPr>
                <w:rStyle w:val="font11"/>
                <w:rFonts w:hint="default"/>
                <w:lang w:bidi="ar"/>
              </w:rPr>
              <w:t>名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Style w:val="font71"/>
                <w:rFonts w:eastAsia="宋体"/>
                <w:lang w:bidi="ar"/>
              </w:rPr>
              <w:t xml:space="preserve">        </w:t>
            </w:r>
            <w:r>
              <w:rPr>
                <w:rStyle w:val="font11"/>
                <w:rFonts w:hint="default"/>
                <w:lang w:bidi="ar"/>
              </w:rPr>
              <w:t>别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片</w:t>
            </w:r>
          </w:p>
        </w:tc>
      </w:tr>
      <w:tr w:rsidR="00096AF1">
        <w:trPr>
          <w:trHeight w:val="853"/>
        </w:trPr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4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96AF1">
        <w:trPr>
          <w:trHeight w:val="675"/>
        </w:trPr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报名园所</w:t>
            </w:r>
          </w:p>
        </w:tc>
        <w:tc>
          <w:tcPr>
            <w:tcW w:w="178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215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96AF1">
        <w:trPr>
          <w:trHeight w:val="675"/>
        </w:trPr>
        <w:tc>
          <w:tcPr>
            <w:tcW w:w="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8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是否服从分配</w:t>
            </w:r>
          </w:p>
        </w:tc>
        <w:tc>
          <w:tcPr>
            <w:tcW w:w="21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96AF1">
        <w:trPr>
          <w:trHeight w:val="450"/>
        </w:trPr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学历（学位）</w:t>
            </w:r>
          </w:p>
        </w:tc>
        <w:tc>
          <w:tcPr>
            <w:tcW w:w="5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96AF1">
        <w:trPr>
          <w:trHeight w:val="455"/>
        </w:trPr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96AF1">
        <w:trPr>
          <w:trHeight w:val="675"/>
        </w:trPr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7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（职称）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人事档案保管单位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96AF1">
        <w:trPr>
          <w:trHeight w:val="590"/>
        </w:trPr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家庭详细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地址</w:t>
            </w:r>
          </w:p>
        </w:tc>
        <w:tc>
          <w:tcPr>
            <w:tcW w:w="23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96AF1">
        <w:trPr>
          <w:trHeight w:val="545"/>
        </w:trPr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23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96AF1">
        <w:trPr>
          <w:trHeight w:val="1950"/>
        </w:trPr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历</w:t>
            </w:r>
          </w:p>
        </w:tc>
        <w:tc>
          <w:tcPr>
            <w:tcW w:w="446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96AF1" w:rsidRDefault="00E226CB">
            <w:pPr>
              <w:widowControl/>
              <w:jc w:val="center"/>
              <w:textAlignment w:val="top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自高中填起，按起始时间、毕业院校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工作单位、专业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岗位、担任职务顺序填写）</w:t>
            </w:r>
          </w:p>
          <w:p w:rsidR="00096AF1" w:rsidRDefault="00096AF1"/>
        </w:tc>
      </w:tr>
      <w:tr w:rsidR="00096AF1">
        <w:trPr>
          <w:trHeight w:val="1367"/>
        </w:trPr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诚信承诺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意</w:t>
            </w:r>
            <w:r>
              <w:rPr>
                <w:rStyle w:val="font71"/>
                <w:rFonts w:eastAsia="宋体"/>
                <w:lang w:bidi="ar"/>
              </w:rPr>
              <w:t xml:space="preserve">       </w:t>
            </w:r>
            <w:r>
              <w:rPr>
                <w:rStyle w:val="font11"/>
                <w:rFonts w:hint="default"/>
                <w:lang w:bidi="ar"/>
              </w:rPr>
              <w:t>见</w:t>
            </w:r>
          </w:p>
        </w:tc>
        <w:tc>
          <w:tcPr>
            <w:tcW w:w="446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96AF1" w:rsidRDefault="00E226C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Style w:val="font11"/>
                <w:rFonts w:hint="default"/>
                <w:lang w:bidi="ar"/>
              </w:rPr>
              <w:t>本人上述所填写的情况和提供的相关材料、证件均真实。若有虚假，一经查实，自动丧失应聘资格。</w:t>
            </w:r>
            <w:r>
              <w:rPr>
                <w:rStyle w:val="font71"/>
                <w:rFonts w:eastAsia="宋体"/>
                <w:lang w:bidi="ar"/>
              </w:rPr>
              <w:t xml:space="preserve">                                </w:t>
            </w:r>
            <w:r>
              <w:rPr>
                <w:rStyle w:val="font71"/>
                <w:rFonts w:eastAsia="宋体"/>
                <w:lang w:bidi="ar"/>
              </w:rPr>
              <w:br/>
              <w:t xml:space="preserve">                                                                                             </w:t>
            </w:r>
            <w:r>
              <w:rPr>
                <w:rStyle w:val="font11"/>
                <w:rFonts w:hint="default"/>
                <w:lang w:bidi="ar"/>
              </w:rPr>
              <w:t>报考人签名：</w:t>
            </w:r>
            <w:r>
              <w:rPr>
                <w:rStyle w:val="font11"/>
                <w:rFonts w:hint="default"/>
                <w:lang w:bidi="ar"/>
              </w:rPr>
              <w:br/>
            </w:r>
            <w:r>
              <w:rPr>
                <w:rStyle w:val="font71"/>
                <w:rFonts w:eastAsia="宋体"/>
                <w:lang w:bidi="ar"/>
              </w:rPr>
              <w:t xml:space="preserve">                                                                                                       </w:t>
            </w:r>
            <w:r>
              <w:rPr>
                <w:rStyle w:val="font71"/>
                <w:rFonts w:eastAsia="宋体" w:hint="eastAsia"/>
                <w:lang w:bidi="ar"/>
              </w:rPr>
              <w:t xml:space="preserve">          </w:t>
            </w:r>
            <w:r>
              <w:rPr>
                <w:rStyle w:val="font11"/>
                <w:rFonts w:hint="default"/>
                <w:lang w:bidi="ar"/>
              </w:rPr>
              <w:t>年</w:t>
            </w:r>
            <w:r>
              <w:rPr>
                <w:rStyle w:val="font71"/>
                <w:rFonts w:eastAsia="宋体"/>
                <w:lang w:bidi="ar"/>
              </w:rPr>
              <w:t xml:space="preserve">       </w:t>
            </w:r>
            <w:r>
              <w:rPr>
                <w:rStyle w:val="font11"/>
                <w:rFonts w:hint="default"/>
                <w:lang w:bidi="ar"/>
              </w:rPr>
              <w:t>月</w:t>
            </w:r>
            <w:r>
              <w:rPr>
                <w:rStyle w:val="font71"/>
                <w:rFonts w:eastAsia="宋体"/>
                <w:lang w:bidi="ar"/>
              </w:rPr>
              <w:t xml:space="preserve">       </w:t>
            </w:r>
            <w:r>
              <w:rPr>
                <w:rStyle w:val="font11"/>
                <w:rFonts w:hint="default"/>
                <w:lang w:bidi="ar"/>
              </w:rPr>
              <w:t>日</w:t>
            </w:r>
          </w:p>
        </w:tc>
      </w:tr>
      <w:tr w:rsidR="00096AF1">
        <w:trPr>
          <w:trHeight w:val="90"/>
        </w:trPr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与招聘单位关系</w:t>
            </w:r>
          </w:p>
        </w:tc>
        <w:tc>
          <w:tcPr>
            <w:tcW w:w="446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96AF1" w:rsidRDefault="00E226CB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（如与招聘单位职工存在亲属关系必须如实声明。）</w:t>
            </w:r>
          </w:p>
        </w:tc>
      </w:tr>
      <w:tr w:rsidR="00096AF1">
        <w:trPr>
          <w:trHeight w:val="51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以上各栏目由报考人据实填写</w:t>
            </w:r>
          </w:p>
        </w:tc>
      </w:tr>
      <w:tr w:rsidR="00096AF1">
        <w:trPr>
          <w:trHeight w:val="675"/>
        </w:trPr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审查意见</w:t>
            </w:r>
          </w:p>
        </w:tc>
        <w:tc>
          <w:tcPr>
            <w:tcW w:w="4462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96AF1" w:rsidRDefault="00E226CB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                                              </w:t>
            </w:r>
            <w:r>
              <w:rPr>
                <w:rStyle w:val="font11"/>
                <w:rFonts w:hint="default"/>
                <w:lang w:bidi="ar"/>
              </w:rPr>
              <w:t>审核人签名：</w:t>
            </w:r>
            <w:r>
              <w:rPr>
                <w:rStyle w:val="font71"/>
                <w:rFonts w:eastAsia="宋体"/>
                <w:lang w:bidi="ar"/>
              </w:rPr>
              <w:t xml:space="preserve">   </w:t>
            </w:r>
            <w:r>
              <w:rPr>
                <w:rStyle w:val="font71"/>
                <w:rFonts w:eastAsia="宋体"/>
                <w:lang w:bidi="ar"/>
              </w:rPr>
              <w:br/>
              <w:t xml:space="preserve">                                                                                                        </w:t>
            </w:r>
            <w:r>
              <w:rPr>
                <w:rStyle w:val="font11"/>
                <w:rFonts w:hint="default"/>
                <w:lang w:bidi="ar"/>
              </w:rPr>
              <w:t>年</w:t>
            </w:r>
            <w:r>
              <w:rPr>
                <w:rStyle w:val="font71"/>
                <w:rFonts w:eastAsia="宋体"/>
                <w:lang w:bidi="ar"/>
              </w:rPr>
              <w:t xml:space="preserve">        </w:t>
            </w:r>
            <w:r>
              <w:rPr>
                <w:rStyle w:val="font11"/>
                <w:rFonts w:hint="default"/>
                <w:lang w:bidi="ar"/>
              </w:rPr>
              <w:t>月</w:t>
            </w:r>
            <w:r>
              <w:rPr>
                <w:rStyle w:val="font71"/>
                <w:rFonts w:eastAsia="宋体"/>
                <w:lang w:bidi="ar"/>
              </w:rPr>
              <w:t xml:space="preserve">         </w:t>
            </w:r>
            <w:r>
              <w:rPr>
                <w:rStyle w:val="font11"/>
                <w:rFonts w:hint="default"/>
                <w:lang w:bidi="ar"/>
              </w:rPr>
              <w:t>日</w:t>
            </w:r>
            <w:r>
              <w:rPr>
                <w:rStyle w:val="font71"/>
                <w:rFonts w:eastAsia="宋体"/>
                <w:lang w:bidi="ar"/>
              </w:rPr>
              <w:t xml:space="preserve">  </w:t>
            </w:r>
            <w:r>
              <w:rPr>
                <w:rStyle w:val="font71"/>
                <w:rFonts w:eastAsia="宋体"/>
                <w:lang w:bidi="ar"/>
              </w:rPr>
              <w:br/>
              <w:t xml:space="preserve">  </w:t>
            </w:r>
          </w:p>
        </w:tc>
      </w:tr>
      <w:tr w:rsidR="00096AF1">
        <w:trPr>
          <w:trHeight w:val="600"/>
        </w:trPr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6AF1" w:rsidRDefault="00E226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</w:t>
            </w:r>
            <w:r>
              <w:rPr>
                <w:rStyle w:val="font31"/>
                <w:rFonts w:eastAsia="宋体"/>
                <w:lang w:bidi="ar"/>
              </w:rPr>
              <w:t xml:space="preserve">       </w:t>
            </w:r>
            <w:r>
              <w:rPr>
                <w:rStyle w:val="font01"/>
                <w:rFonts w:hint="default"/>
                <w:lang w:bidi="ar"/>
              </w:rPr>
              <w:t>注</w:t>
            </w:r>
          </w:p>
        </w:tc>
        <w:tc>
          <w:tcPr>
            <w:tcW w:w="446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96AF1" w:rsidRDefault="00096AF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096AF1" w:rsidRDefault="00096AF1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 w:hint="eastAsia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sectPr w:rsidR="00096A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D3783"/>
    <w:rsid w:val="00096AF1"/>
    <w:rsid w:val="00413D3A"/>
    <w:rsid w:val="00E226CB"/>
    <w:rsid w:val="03182302"/>
    <w:rsid w:val="05AD3783"/>
    <w:rsid w:val="06C17AA0"/>
    <w:rsid w:val="07E41A62"/>
    <w:rsid w:val="08B81C8D"/>
    <w:rsid w:val="0E0E5555"/>
    <w:rsid w:val="0E277E30"/>
    <w:rsid w:val="24292C6F"/>
    <w:rsid w:val="27EF72D3"/>
    <w:rsid w:val="2F0A7654"/>
    <w:rsid w:val="2FB069B4"/>
    <w:rsid w:val="34F814E7"/>
    <w:rsid w:val="36862269"/>
    <w:rsid w:val="39A858D1"/>
    <w:rsid w:val="3E413743"/>
    <w:rsid w:val="3FED7ED5"/>
    <w:rsid w:val="40990053"/>
    <w:rsid w:val="49300711"/>
    <w:rsid w:val="4CE61620"/>
    <w:rsid w:val="561C4A88"/>
    <w:rsid w:val="57146257"/>
    <w:rsid w:val="59A44DC7"/>
    <w:rsid w:val="5A6267DE"/>
    <w:rsid w:val="5D810BA7"/>
    <w:rsid w:val="5E496026"/>
    <w:rsid w:val="60AE684D"/>
    <w:rsid w:val="6325598A"/>
    <w:rsid w:val="673646AF"/>
    <w:rsid w:val="6B4D6456"/>
    <w:rsid w:val="70C93F82"/>
    <w:rsid w:val="72800ED4"/>
    <w:rsid w:val="73DA6451"/>
    <w:rsid w:val="753D1BA7"/>
    <w:rsid w:val="7A891257"/>
    <w:rsid w:val="7C015D60"/>
    <w:rsid w:val="7E81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AF79A5"/>
  <w15:docId w15:val="{201163F7-31F9-45CB-AC4D-8BA1215F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676"/>
      <w:outlineLvl w:val="0"/>
    </w:pPr>
    <w:rPr>
      <w:rFonts w:ascii="楷体_GB2312" w:eastAsia="楷体_GB2312" w:hAnsi="楷体_GB2312" w:hint="eastAsi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a6"/>
    <w:rsid w:val="00413D3A"/>
    <w:rPr>
      <w:sz w:val="18"/>
      <w:szCs w:val="18"/>
    </w:rPr>
  </w:style>
  <w:style w:type="character" w:customStyle="1" w:styleId="a6">
    <w:name w:val="批注框文本 字符"/>
    <w:basedOn w:val="a0"/>
    <w:link w:val="a5"/>
    <w:rsid w:val="00413D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cwljt.com/upload/file/20200323/20200323143918_81902.xls" TargetMode="External"/><Relationship Id="rId5" Type="http://schemas.openxmlformats.org/officeDocument/2006/relationships/hyperlink" Target="http://tcwljt.com/upload/file/20200323/20200323143838_71696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vent se lève</dc:creator>
  <cp:lastModifiedBy>Administrator</cp:lastModifiedBy>
  <cp:revision>5</cp:revision>
  <cp:lastPrinted>2022-04-11T03:34:00Z</cp:lastPrinted>
  <dcterms:created xsi:type="dcterms:W3CDTF">2021-02-04T07:27:00Z</dcterms:created>
  <dcterms:modified xsi:type="dcterms:W3CDTF">2022-04-11T03:35:00Z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4E74175CB3ED4D15918F7E23592D8CDB</vt:lpwstr>
  </property>
</Properties>
</file>